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B528" w14:textId="7D672C5A" w:rsidR="00885940" w:rsidRPr="00EF0956" w:rsidRDefault="00827E18" w:rsidP="00385C91">
      <w:pPr>
        <w:spacing w:after="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36"/>
          <w:szCs w:val="36"/>
          <w:lang w:eastAsia="pl-PL"/>
        </w:rPr>
      </w:pPr>
      <w:r w:rsidRPr="00EF0956">
        <w:rPr>
          <w:rFonts w:eastAsia="Times New Roman" w:cstheme="minorHAnsi"/>
          <w:b/>
          <w:kern w:val="36"/>
          <w:sz w:val="36"/>
          <w:szCs w:val="36"/>
          <w:lang w:eastAsia="pl-PL"/>
        </w:rPr>
        <w:t>OCHRONA DANYCH OSOBOWYCH - INFORMACJA</w:t>
      </w:r>
    </w:p>
    <w:p w14:paraId="11F4A3DD" w14:textId="77777777" w:rsidR="00885940" w:rsidRPr="00B11A81" w:rsidRDefault="001F64B6" w:rsidP="001F64B6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bCs/>
          <w:sz w:val="24"/>
          <w:szCs w:val="24"/>
        </w:rPr>
        <w:t>Zgodnie z art. 13 i art. 14</w:t>
      </w:r>
      <w:r w:rsidRPr="00B11A81">
        <w:rPr>
          <w:b/>
          <w:bCs/>
          <w:sz w:val="24"/>
          <w:szCs w:val="24"/>
        </w:rPr>
        <w:t xml:space="preserve"> </w:t>
      </w:r>
      <w:r w:rsidRPr="00B11A81">
        <w:rPr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„RODO" informuję, iż:</w:t>
      </w:r>
    </w:p>
    <w:p w14:paraId="713F1113" w14:textId="77777777" w:rsidR="00885940" w:rsidRPr="00B11A81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B7F0429" w14:textId="77777777" w:rsidR="00885940" w:rsidRPr="00B11A81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Administratorem</w:t>
      </w:r>
      <w:r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 danych osobowych </w:t>
      </w:r>
      <w:r w:rsidR="00085769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przetwarzanych w Urzędzie Miejskim w Brusach </w:t>
      </w:r>
      <w:r w:rsidRPr="00B11A8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jest </w:t>
      </w:r>
      <w:r w:rsidR="004B44D9" w:rsidRPr="00B11A8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Burmistrz </w:t>
      </w:r>
      <w:r w:rsidR="000950C7" w:rsidRPr="00B11A8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Brus</w:t>
      </w:r>
      <w:r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, </w:t>
      </w:r>
      <w:r w:rsidR="00085769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który reprezentuje Gminę Brusy i jest kierownikiem Urzędu Miejskiego z siedzibą przy </w:t>
      </w:r>
      <w:r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ul. </w:t>
      </w:r>
      <w:r w:rsidR="00EE07E1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Na Zaborach 1, 89-632 Brusy.</w:t>
      </w:r>
      <w:r w:rsidR="00065256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 Przetwarzamy dane osobowe </w:t>
      </w:r>
      <w:r w:rsidR="002B47D7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zwykłe</w:t>
      </w:r>
      <w:r w:rsidR="00065256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 oraz </w:t>
      </w:r>
      <w:r w:rsidR="002B47D7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>szczególne kategorie danych</w:t>
      </w:r>
      <w:r w:rsidR="00065256" w:rsidRPr="00B11A81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pl-PL"/>
        </w:rPr>
        <w:t xml:space="preserve"> w zależności od celu i podstawy przetwarzania.</w:t>
      </w:r>
    </w:p>
    <w:p w14:paraId="72CF4EEA" w14:textId="77777777" w:rsidR="00885940" w:rsidRPr="00B11A81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61365CA" w14:textId="77777777" w:rsidR="00591BB9" w:rsidRPr="00591BB9" w:rsidRDefault="008E69D6" w:rsidP="00591BB9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91BB9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Inspektorem </w:t>
      </w:r>
      <w:r w:rsidR="007E4F54" w:rsidRPr="00591BB9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ochrony </w:t>
      </w:r>
      <w:r w:rsidRPr="00591BB9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danych </w:t>
      </w:r>
      <w:r w:rsidR="00591BB9" w:rsidRPr="00591BB9">
        <w:rPr>
          <w:rFonts w:eastAsia="Times New Roman" w:cstheme="minorHAnsi"/>
          <w:sz w:val="24"/>
          <w:szCs w:val="24"/>
          <w:lang w:eastAsia="pl-PL"/>
        </w:rPr>
        <w:t>u Administratora jest Andrzej Strycharz, z któr</w:t>
      </w:r>
      <w:r w:rsidR="00591BB9">
        <w:rPr>
          <w:rFonts w:eastAsia="Times New Roman" w:cstheme="minorHAnsi"/>
          <w:sz w:val="24"/>
          <w:szCs w:val="24"/>
          <w:lang w:eastAsia="pl-PL"/>
        </w:rPr>
        <w:t>ym</w:t>
      </w:r>
      <w:r w:rsidR="00591BB9" w:rsidRPr="00591BB9">
        <w:rPr>
          <w:rFonts w:eastAsia="Times New Roman" w:cstheme="minorHAnsi"/>
          <w:sz w:val="24"/>
          <w:szCs w:val="24"/>
          <w:lang w:eastAsia="pl-PL"/>
        </w:rPr>
        <w:t xml:space="preserve"> można kontaktować się e-mailem: </w:t>
      </w:r>
      <w:r w:rsidR="00591BB9" w:rsidRPr="00591BB9">
        <w:rPr>
          <w:rFonts w:eastAsia="Times New Roman" w:cstheme="minorHAnsi"/>
          <w:b/>
          <w:sz w:val="24"/>
          <w:szCs w:val="24"/>
          <w:lang w:eastAsia="pl-PL"/>
        </w:rPr>
        <w:t>iod@brusy.pl</w:t>
      </w:r>
      <w:r w:rsidR="00591BB9" w:rsidRPr="00591BB9">
        <w:rPr>
          <w:rFonts w:eastAsia="Times New Roman" w:cstheme="minorHAnsi"/>
          <w:sz w:val="24"/>
          <w:szCs w:val="24"/>
          <w:lang w:eastAsia="pl-PL"/>
        </w:rPr>
        <w:t xml:space="preserve"> lub pisemnie na adres naszej siedziby wskazany w pkt 1.</w:t>
      </w:r>
    </w:p>
    <w:p w14:paraId="0134B6C0" w14:textId="77777777" w:rsidR="00885940" w:rsidRDefault="00591BB9" w:rsidP="00591BB9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91BB9">
        <w:rPr>
          <w:rFonts w:eastAsia="Times New Roman" w:cstheme="minorHAnsi"/>
          <w:sz w:val="24"/>
          <w:szCs w:val="24"/>
          <w:lang w:eastAsia="pl-PL"/>
        </w:rPr>
        <w:t>Z-</w:t>
      </w:r>
      <w:proofErr w:type="spellStart"/>
      <w:r w:rsidRPr="00591BB9">
        <w:rPr>
          <w:rFonts w:eastAsia="Times New Roman" w:cstheme="minorHAnsi"/>
          <w:sz w:val="24"/>
          <w:szCs w:val="24"/>
          <w:lang w:eastAsia="pl-PL"/>
        </w:rPr>
        <w:t>cą</w:t>
      </w:r>
      <w:proofErr w:type="spellEnd"/>
      <w:r w:rsidRPr="00591BB9">
        <w:rPr>
          <w:rFonts w:eastAsia="Times New Roman" w:cstheme="minorHAnsi"/>
          <w:sz w:val="24"/>
          <w:szCs w:val="24"/>
          <w:lang w:eastAsia="pl-PL"/>
        </w:rPr>
        <w:t xml:space="preserve"> Inspektora Ochrony Danych u Administratora jest Paweł Strycharz.</w:t>
      </w:r>
    </w:p>
    <w:p w14:paraId="5E539859" w14:textId="77777777" w:rsidR="00591BB9" w:rsidRPr="00B11A81" w:rsidRDefault="00591BB9" w:rsidP="00591BB9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087BCE" w14:textId="77777777" w:rsidR="00C85D1F" w:rsidRPr="00B11A81" w:rsidRDefault="00C109FD" w:rsidP="00C85D1F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Podstawą prawną przetwarzania Pani/Pana danych osobowych jest</w:t>
      </w:r>
      <w:r w:rsidR="00BF2125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:</w:t>
      </w:r>
    </w:p>
    <w:p w14:paraId="08825B3E" w14:textId="77777777" w:rsidR="00C85D1F" w:rsidRPr="00B11A81" w:rsidRDefault="00C85D1F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art. 6 ust.1 lit. a</w:t>
      </w:r>
      <w:r w:rsidR="001B0EA4"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, art. 9 ust. 2 lit. a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 RODO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– osoba, której dane dotyczą wyraziła</w:t>
      </w:r>
      <w:r w:rsidR="007D0A04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zgodę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na przetwarzanie danych osobowych w jednym lub większej liczbie określonych celów,</w:t>
      </w:r>
    </w:p>
    <w:p w14:paraId="0BF2FEFE" w14:textId="77777777" w:rsidR="00C109FD" w:rsidRPr="00B11A81" w:rsidRDefault="00BF2125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-</w:t>
      </w:r>
      <w:r w:rsidR="00C109FD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art. 6 ust.</w:t>
      </w:r>
      <w:r w:rsidR="001B0EA4"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 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1 lit. b RODO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- przetwarzanie jest niezbędne do wykonania umowy, której stroną jest osoba, której dane dotyczą, lub do podjęcia działań na żądanie osoby, której dane dotyczą, przed zawarciem umowy,</w:t>
      </w:r>
    </w:p>
    <w:p w14:paraId="042D02DC" w14:textId="77777777" w:rsidR="00BF2125" w:rsidRPr="00B11A81" w:rsidRDefault="00BF2125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art. 6 ust. 1 lit. c RODO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– przetwarzanie jest niezbędne do wypełnienia obowiązku prawnego ciążącego na administratorze,</w:t>
      </w:r>
    </w:p>
    <w:p w14:paraId="4DD36852" w14:textId="77777777" w:rsidR="00BF2125" w:rsidRPr="00B11A81" w:rsidRDefault="00BF2125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art. 6 ust</w:t>
      </w:r>
      <w:r w:rsidR="001B0EA4" w:rsidRPr="00B11A81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 1 lit. e RODO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– przetwarzanie jest niezbędne do wykonania zadania realizowanego w interesie publicznym lub w ramach sprawowania władzy publiczn</w:t>
      </w:r>
      <w:r w:rsidR="001B0EA4" w:rsidRPr="00B11A81">
        <w:rPr>
          <w:rFonts w:eastAsia="Times New Roman" w:cstheme="minorHAnsi"/>
          <w:sz w:val="24"/>
          <w:szCs w:val="24"/>
          <w:lang w:eastAsia="pl-PL"/>
        </w:rPr>
        <w:t>ej powierzonej administratorowi,</w:t>
      </w:r>
    </w:p>
    <w:p w14:paraId="4255E6AF" w14:textId="77777777" w:rsidR="00085769" w:rsidRPr="00B11A81" w:rsidRDefault="00085769" w:rsidP="00085769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art. 6 ust. 1 lit. f RODO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– przetwarzanie jest niezbędne do celów wynikających z prawnie uzasadnionych interesów realizowanych przez administratora,</w:t>
      </w:r>
    </w:p>
    <w:p w14:paraId="747F99B1" w14:textId="77777777" w:rsidR="001B0EA4" w:rsidRPr="00B11A81" w:rsidRDefault="001B0EA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art. 9 ust. 2 lit. b RODO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– przetwarzanie jest niezbędne do wypełnienia obowiązków i wykonania szczególnych praw przez administratora lub osobę, której dane dotyczą, w dziedzinie prawa pracy, zabezpieczenia społecznego i ochrony socjalnej.</w:t>
      </w:r>
    </w:p>
    <w:p w14:paraId="5E381E80" w14:textId="77777777" w:rsidR="00C109FD" w:rsidRPr="00B11A81" w:rsidRDefault="00C109FD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9F6F070" w14:textId="77777777" w:rsidR="009028C3" w:rsidRPr="00B11A81" w:rsidRDefault="00885940" w:rsidP="009028C3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>Pan</w:t>
      </w:r>
      <w:r w:rsidR="001A78FD" w:rsidRPr="00B11A81">
        <w:rPr>
          <w:rFonts w:eastAsia="Times New Roman" w:cstheme="minorHAnsi"/>
          <w:sz w:val="24"/>
          <w:szCs w:val="24"/>
          <w:lang w:eastAsia="pl-PL"/>
        </w:rPr>
        <w:t xml:space="preserve">i/Pana dane osobowe </w:t>
      </w:r>
      <w:r w:rsidR="001A78FD" w:rsidRPr="00B11A81">
        <w:rPr>
          <w:rFonts w:eastAsia="Times New Roman" w:cstheme="minorHAnsi"/>
          <w:b/>
          <w:sz w:val="24"/>
          <w:szCs w:val="24"/>
          <w:lang w:eastAsia="pl-PL"/>
        </w:rPr>
        <w:t>przetwarzać będziemy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 w celu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30F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wykon</w:t>
      </w:r>
      <w:r w:rsidR="00C030AC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yw</w:t>
      </w:r>
      <w:r w:rsidR="0079730F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ania zadań własnych oraz zadań zleconych realizowanych</w:t>
      </w:r>
      <w:r w:rsidR="004B5A2F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</w:t>
      </w:r>
      <w:r w:rsidR="0079730F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na podstawie 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ustawy </w:t>
      </w:r>
      <w:r w:rsidR="00EF0956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z dnia 8 marca 1990 r. 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o samorządzie gminnym </w:t>
      </w:r>
      <w:r w:rsidR="00085769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w oparciu o ustawy</w:t>
      </w:r>
      <w:r w:rsidR="001B0EA4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sektorow</w:t>
      </w:r>
      <w:r w:rsidR="00085769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e</w:t>
      </w:r>
      <w:r w:rsidR="004E7C45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.</w:t>
      </w:r>
    </w:p>
    <w:p w14:paraId="0172CDA9" w14:textId="77777777" w:rsidR="00ED5CFB" w:rsidRPr="00B11A81" w:rsidRDefault="00ED5CFB" w:rsidP="00ED5CFB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C487F1F" w14:textId="77777777" w:rsidR="00ED5CFB" w:rsidRPr="00B11A81" w:rsidRDefault="00ED5CFB" w:rsidP="009028C3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Odbiorcami 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Pani/Pana danych osobowych mogą być wyłącznie osoby upoważnione </w:t>
      </w:r>
      <w:r w:rsidR="001F64B6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do przetwarzania danych</w:t>
      </w:r>
      <w:r w:rsidR="00E9328A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,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podmioty, które przetwarzają dane osobowe w imieniu Administratora, na podstawie zawart</w:t>
      </w:r>
      <w:r w:rsidR="00E9328A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ych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um</w:t>
      </w:r>
      <w:r w:rsidR="00E9328A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ó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w</w:t>
      </w:r>
      <w:r w:rsidR="00E9328A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lub podmioty uprawnione do uzyskania danych osobowych na podstawie przepisów prawa</w:t>
      </w:r>
      <w:r w:rsidR="00DF7DE2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(np. wymiar sprawiedliwości, administracja skarbowa, podmioty związane z obsługą funduszy unijnych, firmy ubezpieczeniowe).</w:t>
      </w:r>
    </w:p>
    <w:p w14:paraId="7441A0FA" w14:textId="77777777" w:rsidR="009028C3" w:rsidRPr="00B11A81" w:rsidRDefault="009028C3" w:rsidP="009028C3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4C97E90" w14:textId="77777777" w:rsidR="009028C3" w:rsidRPr="00B11A81" w:rsidRDefault="009028C3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Dane osobowe pozyskujemy od osoby, której dane dotyczą, od osób trzecich i innych organów publicznych w zależności od realizowanych zadań.</w:t>
      </w:r>
    </w:p>
    <w:p w14:paraId="11090D31" w14:textId="77777777" w:rsidR="00A65D88" w:rsidRPr="00B11A81" w:rsidRDefault="00A65D88" w:rsidP="00ED5CFB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34BD117" w14:textId="77777777" w:rsidR="00A65D88" w:rsidRPr="00B11A81" w:rsidRDefault="00A65D88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Pani/Pana dane osobowe nie będą przekazywane do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państwa trzeciego</w:t>
      </w:r>
      <w:r w:rsidRPr="00B11A81">
        <w:rPr>
          <w:rFonts w:eastAsia="Times New Roman" w:cstheme="minorHAnsi"/>
          <w:sz w:val="24"/>
          <w:szCs w:val="24"/>
          <w:lang w:eastAsia="pl-PL"/>
        </w:rPr>
        <w:t>.</w:t>
      </w:r>
    </w:p>
    <w:p w14:paraId="2EA1335A" w14:textId="77777777" w:rsidR="00A65D88" w:rsidRPr="00B11A81" w:rsidRDefault="00A65D88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93BCEEC" w14:textId="77777777" w:rsidR="00D65FB6" w:rsidRPr="00B11A81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lastRenderedPageBreak/>
        <w:t>Pani/Pana dan</w:t>
      </w:r>
      <w:r w:rsidR="00BE1EC8" w:rsidRPr="00B11A81">
        <w:rPr>
          <w:rFonts w:eastAsia="Times New Roman" w:cstheme="minorHAnsi"/>
          <w:sz w:val="24"/>
          <w:szCs w:val="24"/>
          <w:lang w:eastAsia="pl-PL"/>
        </w:rPr>
        <w:t>e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osobow</w:t>
      </w:r>
      <w:r w:rsidR="00BE1EC8" w:rsidRPr="00B11A81">
        <w:rPr>
          <w:rFonts w:eastAsia="Times New Roman" w:cstheme="minorHAnsi"/>
          <w:sz w:val="24"/>
          <w:szCs w:val="24"/>
          <w:lang w:eastAsia="pl-PL"/>
        </w:rPr>
        <w:t>e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E1EC8" w:rsidRPr="00B11A81">
        <w:rPr>
          <w:rFonts w:eastAsia="Times New Roman" w:cstheme="minorHAnsi"/>
          <w:sz w:val="24"/>
          <w:szCs w:val="24"/>
          <w:lang w:eastAsia="pl-PL"/>
        </w:rPr>
        <w:t>możemy przekazać osobom trzecim, jeżeli będziemy mieli ku temu podstawę prawną</w:t>
      </w:r>
      <w:r w:rsidR="008E69D6" w:rsidRPr="00B11A81">
        <w:rPr>
          <w:rFonts w:eastAsia="Times New Roman" w:cstheme="minorHAnsi"/>
          <w:sz w:val="24"/>
          <w:szCs w:val="24"/>
          <w:lang w:eastAsia="pl-PL"/>
        </w:rPr>
        <w:t>.</w:t>
      </w:r>
    </w:p>
    <w:p w14:paraId="067E1BAA" w14:textId="77777777" w:rsidR="00885940" w:rsidRPr="00B11A81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EF7F9D6" w14:textId="77777777" w:rsidR="00885940" w:rsidRPr="00B11A81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Podanie danych osobowych jest </w:t>
      </w:r>
      <w:r w:rsidR="00086DA0" w:rsidRPr="00B11A81">
        <w:rPr>
          <w:rFonts w:eastAsia="Times New Roman" w:cstheme="minorHAnsi"/>
          <w:sz w:val="24"/>
          <w:szCs w:val="24"/>
          <w:lang w:eastAsia="pl-PL"/>
        </w:rPr>
        <w:t>wymogiem ustawowym</w:t>
      </w:r>
      <w:r w:rsidR="009732F5" w:rsidRPr="00B11A81">
        <w:rPr>
          <w:rFonts w:eastAsia="Times New Roman" w:cstheme="minorHAnsi"/>
          <w:sz w:val="24"/>
          <w:szCs w:val="24"/>
          <w:lang w:eastAsia="pl-PL"/>
        </w:rPr>
        <w:t>,</w:t>
      </w:r>
      <w:r w:rsidR="00F31610" w:rsidRPr="00B11A81">
        <w:rPr>
          <w:rFonts w:eastAsia="Times New Roman" w:cstheme="minorHAnsi"/>
          <w:sz w:val="24"/>
          <w:szCs w:val="24"/>
          <w:lang w:eastAsia="pl-PL"/>
        </w:rPr>
        <w:t xml:space="preserve"> warunkuje zawarcie umowy</w:t>
      </w:r>
      <w:r w:rsidR="00086DA0" w:rsidRPr="00B11A8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9732F5" w:rsidRPr="00B11A81">
        <w:rPr>
          <w:rFonts w:eastAsia="Times New Roman" w:cstheme="minorHAnsi"/>
          <w:sz w:val="24"/>
          <w:szCs w:val="24"/>
          <w:lang w:eastAsia="pl-PL"/>
        </w:rPr>
        <w:t xml:space="preserve">lub jest dobrowolne w zależności od celu i podstawy prawnej przetwarzania. Jednakże </w:t>
      </w:r>
      <w:r w:rsidR="00086DA0" w:rsidRPr="00B11A81">
        <w:rPr>
          <w:rFonts w:eastAsia="Times New Roman" w:cstheme="minorHAnsi"/>
          <w:sz w:val="24"/>
          <w:szCs w:val="24"/>
          <w:lang w:eastAsia="pl-PL"/>
        </w:rPr>
        <w:t>n</w:t>
      </w:r>
      <w:r w:rsidR="00F3192C">
        <w:rPr>
          <w:rFonts w:eastAsia="Times New Roman" w:cstheme="minorHAnsi"/>
          <w:sz w:val="24"/>
          <w:szCs w:val="24"/>
          <w:lang w:eastAsia="pl-PL"/>
        </w:rPr>
        <w:t>ie</w:t>
      </w:r>
      <w:r w:rsidRPr="00B11A81">
        <w:rPr>
          <w:rFonts w:eastAsia="Times New Roman" w:cstheme="minorHAnsi"/>
          <w:sz w:val="24"/>
          <w:szCs w:val="24"/>
          <w:lang w:eastAsia="pl-PL"/>
        </w:rPr>
        <w:t>po</w:t>
      </w:r>
      <w:r w:rsidR="00F3192C">
        <w:rPr>
          <w:rFonts w:eastAsia="Times New Roman" w:cstheme="minorHAnsi"/>
          <w:sz w:val="24"/>
          <w:szCs w:val="24"/>
          <w:lang w:eastAsia="pl-PL"/>
        </w:rPr>
        <w:t>danie</w:t>
      </w:r>
      <w:r w:rsidR="001E0C41" w:rsidRPr="00B11A81">
        <w:rPr>
          <w:rFonts w:eastAsia="Times New Roman" w:cstheme="minorHAnsi"/>
          <w:sz w:val="24"/>
          <w:szCs w:val="24"/>
          <w:lang w:eastAsia="pl-PL"/>
        </w:rPr>
        <w:t xml:space="preserve"> danych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28C3" w:rsidRPr="00B11A81">
        <w:rPr>
          <w:rFonts w:eastAsia="Times New Roman" w:cstheme="minorHAnsi"/>
          <w:sz w:val="24"/>
          <w:szCs w:val="24"/>
          <w:lang w:eastAsia="pl-PL"/>
        </w:rPr>
        <w:t xml:space="preserve">w zakresie wymaganym </w:t>
      </w:r>
      <w:r w:rsidRPr="00B11A81">
        <w:rPr>
          <w:rFonts w:eastAsia="Times New Roman" w:cstheme="minorHAnsi"/>
          <w:sz w:val="24"/>
          <w:szCs w:val="24"/>
          <w:lang w:eastAsia="pl-PL"/>
        </w:rPr>
        <w:t>skutkuje pozostawienie</w:t>
      </w:r>
      <w:r w:rsidR="004D5DBC" w:rsidRPr="00B11A81">
        <w:rPr>
          <w:rFonts w:eastAsia="Times New Roman" w:cstheme="minorHAnsi"/>
          <w:sz w:val="24"/>
          <w:szCs w:val="24"/>
          <w:lang w:eastAsia="pl-PL"/>
        </w:rPr>
        <w:t>m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sprawy bez rozpatrzenia.</w:t>
      </w:r>
    </w:p>
    <w:p w14:paraId="7A385F9B" w14:textId="77777777" w:rsidR="00F31610" w:rsidRPr="00B11A81" w:rsidRDefault="00F3161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5FB8A77B" w14:textId="77777777" w:rsidR="009028C3" w:rsidRPr="00B11A81" w:rsidRDefault="00AB6936" w:rsidP="00EF0956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Pani/Pana dane</w:t>
      </w:r>
      <w:r w:rsidR="00885940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</w:t>
      </w:r>
      <w:r w:rsidR="00086DA0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osob</w:t>
      </w:r>
      <w:r w:rsidR="00506EB7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ow</w:t>
      </w:r>
      <w:r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e</w:t>
      </w:r>
      <w:r w:rsidR="00506EB7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</w:t>
      </w:r>
      <w:r w:rsidR="00B11A81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przetwarzane w Urzędzie Miejskim w Brusach </w:t>
      </w:r>
      <w:r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przechowywane będą </w:t>
      </w:r>
      <w:r w:rsidR="00885940"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przez </w:t>
      </w:r>
      <w:r w:rsidR="001E0C41"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okres</w:t>
      </w:r>
      <w:r w:rsidR="00B11A81" w:rsidRPr="00B11A81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 xml:space="preserve"> </w:t>
      </w:r>
      <w:r w:rsid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niezbędny</w:t>
      </w:r>
      <w:r w:rsidR="00021384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</w:t>
      </w:r>
      <w:r w:rsidR="00B11A81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do realizacji celów dla jakich zostały zebrane oraz zgodnie z terminami archiwizacji określonymi przez poszczególne ustawy lub r</w:t>
      </w:r>
      <w:r w:rsidR="00021384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ozporządzenie Prezesa</w:t>
      </w:r>
      <w:r w:rsidR="006A74F2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Rady Ministrów w sprawie i</w:t>
      </w:r>
      <w:r w:rsidR="00021384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nstrukcji kancelaryjnej, jednolitych rzeczowych wykazów akt oraz instrukcji w sprawie organizacji i zakresu działania archiwów zakładowych z dni</w:t>
      </w:r>
      <w:r w:rsidR="006A74F2" w:rsidRPr="00B11A81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a 18 stycznia 2011 roku</w:t>
      </w:r>
      <w:r w:rsidR="009028C3" w:rsidRPr="00B11A81">
        <w:rPr>
          <w:rFonts w:eastAsia="Times New Roman" w:cstheme="minorHAnsi"/>
          <w:sz w:val="24"/>
          <w:szCs w:val="24"/>
          <w:lang w:eastAsia="pl-PL"/>
        </w:rPr>
        <w:t>.</w:t>
      </w:r>
    </w:p>
    <w:p w14:paraId="49FE025C" w14:textId="77777777" w:rsidR="00996E94" w:rsidRPr="00B11A81" w:rsidRDefault="00996E9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0AD53BF" w14:textId="77777777" w:rsidR="00AB6936" w:rsidRPr="00B11A81" w:rsidRDefault="006B6763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>Posiada Pani/Pan</w:t>
      </w:r>
      <w:r w:rsidR="00AB6936" w:rsidRPr="00B11A81">
        <w:rPr>
          <w:rFonts w:eastAsia="Times New Roman" w:cstheme="minorHAnsi"/>
          <w:sz w:val="24"/>
          <w:szCs w:val="24"/>
          <w:lang w:eastAsia="pl-PL"/>
        </w:rPr>
        <w:t>:</w:t>
      </w:r>
    </w:p>
    <w:p w14:paraId="04729571" w14:textId="77777777" w:rsidR="00F83AD3" w:rsidRPr="00B11A81" w:rsidRDefault="00AB6936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6B6763"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prawo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dost</w:t>
      </w:r>
      <w:r w:rsidR="006B6763" w:rsidRPr="00B11A81">
        <w:rPr>
          <w:rFonts w:eastAsia="Times New Roman" w:cstheme="minorHAnsi"/>
          <w:b/>
          <w:sz w:val="24"/>
          <w:szCs w:val="24"/>
          <w:lang w:eastAsia="pl-PL"/>
        </w:rPr>
        <w:t>ępu do swoich danych</w:t>
      </w:r>
      <w:r w:rsidR="00F83AD3"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6763" w:rsidRPr="00B11A81">
        <w:rPr>
          <w:rFonts w:eastAsia="Times New Roman" w:cstheme="minorHAnsi"/>
          <w:sz w:val="24"/>
          <w:szCs w:val="24"/>
          <w:lang w:eastAsia="pl-PL"/>
        </w:rPr>
        <w:t>– czyli uzyskiwania</w:t>
      </w:r>
      <w:r w:rsidR="00F83AD3" w:rsidRPr="00B11A81">
        <w:rPr>
          <w:rFonts w:eastAsia="Times New Roman" w:cstheme="minorHAnsi"/>
          <w:sz w:val="24"/>
          <w:szCs w:val="24"/>
          <w:lang w:eastAsia="pl-PL"/>
        </w:rPr>
        <w:t xml:space="preserve"> informacji o celu i sposobie przetwarzania Pani/Pana danych osobowych oraz kopii danych,</w:t>
      </w:r>
    </w:p>
    <w:p w14:paraId="3ADBB55E" w14:textId="77777777" w:rsidR="00F83AD3" w:rsidRPr="00B11A81" w:rsidRDefault="00FF4A8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83AD3"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prawo do </w:t>
      </w:r>
      <w:r w:rsidR="00AB6936" w:rsidRPr="00B11A81">
        <w:rPr>
          <w:rFonts w:eastAsia="Times New Roman" w:cstheme="minorHAnsi"/>
          <w:b/>
          <w:sz w:val="24"/>
          <w:szCs w:val="24"/>
          <w:lang w:eastAsia="pl-PL"/>
        </w:rPr>
        <w:t>sprostowania</w:t>
      </w:r>
      <w:r w:rsidR="00F83AD3"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 danych</w:t>
      </w:r>
      <w:r w:rsidR="00F83AD3" w:rsidRPr="00B11A81">
        <w:rPr>
          <w:rFonts w:eastAsia="Times New Roman" w:cstheme="minorHAnsi"/>
          <w:sz w:val="24"/>
          <w:szCs w:val="24"/>
          <w:lang w:eastAsia="pl-PL"/>
        </w:rPr>
        <w:t xml:space="preserve"> – czyli poprawienia danych osobowych</w:t>
      </w:r>
      <w:r w:rsidR="00A02B29" w:rsidRPr="00B11A81">
        <w:rPr>
          <w:rFonts w:eastAsia="Times New Roman" w:cstheme="minorHAnsi"/>
          <w:sz w:val="24"/>
          <w:szCs w:val="24"/>
          <w:lang w:eastAsia="pl-PL"/>
        </w:rPr>
        <w:t>,</w:t>
      </w:r>
      <w:r w:rsidR="00F83AD3" w:rsidRPr="00B11A81">
        <w:rPr>
          <w:rFonts w:eastAsia="Times New Roman" w:cstheme="minorHAnsi"/>
          <w:sz w:val="24"/>
          <w:szCs w:val="24"/>
          <w:lang w:eastAsia="pl-PL"/>
        </w:rPr>
        <w:t xml:space="preserve"> gdy są one błędne, uległy zmianie lub zdezaktualizowały się,</w:t>
      </w:r>
    </w:p>
    <w:p w14:paraId="19C99C29" w14:textId="77777777" w:rsidR="00AB6936" w:rsidRPr="00B11A81" w:rsidRDefault="00F83AD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prawo do ograni</w:t>
      </w:r>
      <w:r w:rsidR="00AB6936" w:rsidRPr="00B11A81">
        <w:rPr>
          <w:rFonts w:eastAsia="Times New Roman" w:cstheme="minorHAnsi"/>
          <w:b/>
          <w:sz w:val="24"/>
          <w:szCs w:val="24"/>
          <w:lang w:eastAsia="pl-PL"/>
        </w:rPr>
        <w:t>czenia przetwarzania danych</w:t>
      </w:r>
      <w:r w:rsidR="00AB6936"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11A81">
        <w:rPr>
          <w:rFonts w:eastAsia="Times New Roman" w:cstheme="minorHAnsi"/>
          <w:sz w:val="24"/>
          <w:szCs w:val="24"/>
          <w:lang w:eastAsia="pl-PL"/>
        </w:rPr>
        <w:t>– czyli ograniczenia przetwarzania danych wyłącznie do ich przechowywania,</w:t>
      </w:r>
    </w:p>
    <w:p w14:paraId="66788F88" w14:textId="77777777" w:rsidR="00DA355E" w:rsidRPr="00B11A81" w:rsidRDefault="00DA355E" w:rsidP="00DA355E">
      <w:pPr>
        <w:shd w:val="clear" w:color="auto" w:fill="FFFFFF"/>
        <w:spacing w:after="0" w:line="240" w:lineRule="auto"/>
        <w:ind w:left="-284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1A81"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r w:rsidRPr="00B11A81">
        <w:rPr>
          <w:rFonts w:ascii="Calibri" w:eastAsia="Times New Roman" w:hAnsi="Calibri" w:cs="Calibri"/>
          <w:b/>
          <w:sz w:val="24"/>
          <w:szCs w:val="24"/>
          <w:lang w:eastAsia="pl-PL"/>
        </w:rPr>
        <w:t>prawo do przenoszenia danych</w:t>
      </w:r>
      <w:r w:rsidRPr="00B11A81">
        <w:rPr>
          <w:rFonts w:ascii="Calibri" w:eastAsia="Times New Roman" w:hAnsi="Calibri" w:cs="Calibri"/>
          <w:sz w:val="24"/>
          <w:szCs w:val="24"/>
          <w:lang w:eastAsia="pl-PL"/>
        </w:rPr>
        <w:t xml:space="preserve"> – czyli uzyskania swoich danych osobowych lub wskazanie innego administratora, któremu powinniśmy je przekazać, o ile będzie to technicznie możliwe,</w:t>
      </w:r>
    </w:p>
    <w:p w14:paraId="3A274EEA" w14:textId="77777777" w:rsidR="00DE17A8" w:rsidRPr="00B11A81" w:rsidRDefault="00DE17A8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83AD3"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prawo do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sprzec</w:t>
      </w:r>
      <w:r w:rsidR="00645429" w:rsidRPr="00B11A81">
        <w:rPr>
          <w:rFonts w:eastAsia="Times New Roman" w:cstheme="minorHAnsi"/>
          <w:b/>
          <w:sz w:val="24"/>
          <w:szCs w:val="24"/>
          <w:lang w:eastAsia="pl-PL"/>
        </w:rPr>
        <w:t>iwu</w:t>
      </w:r>
      <w:r w:rsidR="00645429"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83AD3" w:rsidRPr="00B11A81">
        <w:rPr>
          <w:rFonts w:eastAsia="Times New Roman" w:cstheme="minorHAnsi"/>
          <w:sz w:val="24"/>
          <w:szCs w:val="24"/>
          <w:lang w:eastAsia="pl-PL"/>
        </w:rPr>
        <w:t xml:space="preserve">– może Pani/Pan </w:t>
      </w:r>
      <w:r w:rsidR="00A02B29" w:rsidRPr="00B11A81">
        <w:rPr>
          <w:rFonts w:eastAsia="Times New Roman" w:cstheme="minorHAnsi"/>
          <w:sz w:val="24"/>
          <w:szCs w:val="24"/>
          <w:lang w:eastAsia="pl-PL"/>
        </w:rPr>
        <w:t xml:space="preserve">w dowolnym momencie wnieść sprzeciw </w:t>
      </w:r>
      <w:r w:rsidR="008E69D6" w:rsidRPr="00B11A81">
        <w:rPr>
          <w:rFonts w:eastAsia="Times New Roman" w:cstheme="minorHAnsi"/>
          <w:sz w:val="24"/>
          <w:szCs w:val="24"/>
          <w:lang w:eastAsia="pl-PL"/>
        </w:rPr>
        <w:t>wobec przetwarzania danych. W</w:t>
      </w:r>
      <w:r w:rsidR="00A02B29" w:rsidRPr="00B11A81">
        <w:rPr>
          <w:rFonts w:eastAsia="Times New Roman" w:cstheme="minorHAnsi"/>
          <w:sz w:val="24"/>
          <w:szCs w:val="24"/>
          <w:lang w:eastAsia="pl-PL"/>
        </w:rPr>
        <w:t xml:space="preserve"> szczególnych sytuacjach, jeżeli przetwarzamy dane w prawnie uzasadnionym interesie lub interesie publicznym, zaprzestaniemy przetwarzania danych w tych celach, o ile nie będą istniały inne, przeważające prawnie uzasadnione podstawy przetwarzania</w:t>
      </w:r>
    </w:p>
    <w:p w14:paraId="110B402D" w14:textId="77777777" w:rsidR="00996E94" w:rsidRPr="00B11A81" w:rsidRDefault="00996E9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6A3A5F" w:rsidRPr="00B11A81">
        <w:rPr>
          <w:rFonts w:eastAsia="Times New Roman" w:cstheme="minorHAnsi"/>
          <w:b/>
          <w:sz w:val="24"/>
          <w:szCs w:val="24"/>
          <w:lang w:eastAsia="pl-PL"/>
        </w:rPr>
        <w:t>prawo do</w:t>
      </w:r>
      <w:r w:rsidR="006A3A5F" w:rsidRPr="00B11A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usunięcia </w:t>
      </w:r>
      <w:r w:rsidR="006A3A5F" w:rsidRPr="00B11A81">
        <w:rPr>
          <w:rFonts w:eastAsia="Times New Roman" w:cstheme="minorHAnsi"/>
          <w:b/>
          <w:sz w:val="24"/>
          <w:szCs w:val="24"/>
          <w:lang w:eastAsia="pl-PL"/>
        </w:rPr>
        <w:t xml:space="preserve">danych („prawo do bycia zapomnianym”) – </w:t>
      </w:r>
      <w:r w:rsidR="006A3A5F" w:rsidRPr="00B11A81">
        <w:rPr>
          <w:rFonts w:eastAsia="Times New Roman" w:cstheme="minorHAnsi"/>
          <w:sz w:val="24"/>
          <w:szCs w:val="24"/>
          <w:lang w:eastAsia="pl-PL"/>
        </w:rPr>
        <w:t xml:space="preserve">czyli usunięcia danych, które przetwarzane są bez </w:t>
      </w:r>
      <w:r w:rsidR="00023C51" w:rsidRPr="00B11A81">
        <w:rPr>
          <w:rFonts w:eastAsia="Times New Roman" w:cstheme="minorHAnsi"/>
          <w:sz w:val="24"/>
          <w:szCs w:val="24"/>
          <w:lang w:eastAsia="pl-PL"/>
        </w:rPr>
        <w:t>uzasadnionych podstaw prawnych.</w:t>
      </w:r>
    </w:p>
    <w:p w14:paraId="77A9B7AA" w14:textId="77777777" w:rsidR="00885940" w:rsidRPr="00B11A81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4F7F33D" w14:textId="77777777" w:rsidR="009F73AE" w:rsidRPr="00B11A81" w:rsidRDefault="009F73AE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Pani/Pana dane osobowe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nie podlegają zautomatyzowanemu podejmowaniu decyzji, w tym profilowaniu.</w:t>
      </w:r>
    </w:p>
    <w:p w14:paraId="773B3603" w14:textId="77777777" w:rsidR="009F73AE" w:rsidRPr="00B11A81" w:rsidRDefault="009F73AE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593FC8A" w14:textId="77777777" w:rsidR="00885940" w:rsidRPr="008A1086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W każdej chwili przysługuje Pani/Panu </w:t>
      </w:r>
      <w:r w:rsidRPr="008A1086">
        <w:rPr>
          <w:rFonts w:eastAsia="Times New Roman" w:cstheme="minorHAnsi"/>
          <w:b/>
          <w:sz w:val="24"/>
          <w:szCs w:val="24"/>
          <w:bdr w:val="none" w:sz="0" w:space="0" w:color="auto" w:frame="1"/>
          <w:lang w:eastAsia="pl-PL"/>
        </w:rPr>
        <w:t>prawo do wycofania zgody</w:t>
      </w:r>
      <w:r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na przetwarzanie swoich danych osobowych,</w:t>
      </w:r>
      <w:r w:rsidR="00A45819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jeżeli przetwarzanie odbywa się na podstawie art. 6 ust. 1 lit a lub art. 9 ust</w:t>
      </w:r>
      <w:r w:rsidR="00D81F94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.</w:t>
      </w:r>
      <w:r w:rsidR="00A45819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2 lit</w:t>
      </w:r>
      <w:r w:rsidR="00D81F94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.</w:t>
      </w:r>
      <w:r w:rsidR="00A45819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a RODO. Jednakże</w:t>
      </w:r>
      <w:r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cofnięcie zgody nie wpływa na zgodność z prawem</w:t>
      </w:r>
      <w:r w:rsidR="00911A63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przetwarzania, którego dokonaliśmy</w:t>
      </w:r>
      <w:r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na podstawie </w:t>
      </w:r>
      <w:r w:rsidR="000950C7"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Pani/Pana</w:t>
      </w:r>
      <w:r w:rsidRPr="008A1086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 zgody przed jej wycofaniem.</w:t>
      </w:r>
    </w:p>
    <w:p w14:paraId="094BFFE5" w14:textId="77777777" w:rsidR="009F73AE" w:rsidRPr="00B11A81" w:rsidRDefault="009F73AE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3A4ABCA" w14:textId="77777777" w:rsidR="009F73AE" w:rsidRPr="00B11A81" w:rsidRDefault="009F73AE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11A81">
        <w:rPr>
          <w:rFonts w:eastAsia="Times New Roman" w:cstheme="minorHAnsi"/>
          <w:sz w:val="24"/>
          <w:szCs w:val="24"/>
          <w:lang w:eastAsia="pl-PL"/>
        </w:rPr>
        <w:t xml:space="preserve">Ma Pani/Pan </w:t>
      </w:r>
      <w:r w:rsidRPr="00B11A81">
        <w:rPr>
          <w:rFonts w:eastAsia="Times New Roman" w:cstheme="minorHAnsi"/>
          <w:b/>
          <w:sz w:val="24"/>
          <w:szCs w:val="24"/>
          <w:lang w:eastAsia="pl-PL"/>
        </w:rPr>
        <w:t>prawo wniesienia skargi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do Prezesa Urzędu Ochrony Danych Osobowych, jeżeli uzna Pani/Pan, że przetwarzanie Pani/Pana dan</w:t>
      </w:r>
      <w:r w:rsidR="00996E94" w:rsidRPr="00B11A81">
        <w:rPr>
          <w:rFonts w:eastAsia="Times New Roman" w:cstheme="minorHAnsi"/>
          <w:sz w:val="24"/>
          <w:szCs w:val="24"/>
          <w:lang w:eastAsia="pl-PL"/>
        </w:rPr>
        <w:t>ych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osobow</w:t>
      </w:r>
      <w:r w:rsidR="00996E94" w:rsidRPr="00B11A81">
        <w:rPr>
          <w:rFonts w:eastAsia="Times New Roman" w:cstheme="minorHAnsi"/>
          <w:sz w:val="24"/>
          <w:szCs w:val="24"/>
          <w:lang w:eastAsia="pl-PL"/>
        </w:rPr>
        <w:t>ych</w:t>
      </w:r>
      <w:r w:rsidRPr="00B11A81">
        <w:rPr>
          <w:rFonts w:eastAsia="Times New Roman" w:cstheme="minorHAnsi"/>
          <w:sz w:val="24"/>
          <w:szCs w:val="24"/>
          <w:lang w:eastAsia="pl-PL"/>
        </w:rPr>
        <w:t xml:space="preserve"> narusza przepisy prawa.</w:t>
      </w:r>
    </w:p>
    <w:p w14:paraId="1F5F35AF" w14:textId="77777777" w:rsidR="00885940" w:rsidRDefault="00885940" w:rsidP="008E1713">
      <w:pPr>
        <w:shd w:val="clear" w:color="auto" w:fill="FFFFFF"/>
        <w:spacing w:after="0" w:line="240" w:lineRule="auto"/>
        <w:ind w:left="-64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29B3120" w14:textId="77777777" w:rsidR="008E1713" w:rsidRDefault="008E1713" w:rsidP="008E1713">
      <w:pPr>
        <w:shd w:val="clear" w:color="auto" w:fill="FFFFFF"/>
        <w:spacing w:after="0" w:line="240" w:lineRule="auto"/>
        <w:ind w:left="-64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6B85518" w14:textId="77777777" w:rsidR="008E1713" w:rsidRPr="00B11A81" w:rsidRDefault="008E1713" w:rsidP="00355845">
      <w:pPr>
        <w:shd w:val="clear" w:color="auto" w:fill="FFFFFF"/>
        <w:spacing w:after="0" w:line="240" w:lineRule="auto"/>
        <w:ind w:left="-64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Szczegółowe </w:t>
      </w:r>
      <w:r w:rsidR="00355845">
        <w:rPr>
          <w:rFonts w:eastAsia="Times New Roman" w:cstheme="minorHAnsi"/>
          <w:sz w:val="24"/>
          <w:szCs w:val="24"/>
          <w:lang w:eastAsia="pl-PL"/>
        </w:rPr>
        <w:t>informacje na temat przetwarzania danych osobowych udzielane będą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5845">
        <w:rPr>
          <w:rFonts w:eastAsia="Times New Roman" w:cstheme="minorHAnsi"/>
          <w:sz w:val="24"/>
          <w:szCs w:val="24"/>
          <w:lang w:eastAsia="pl-PL"/>
        </w:rPr>
        <w:t>przez</w:t>
      </w:r>
      <w:r>
        <w:rPr>
          <w:rFonts w:eastAsia="Times New Roman" w:cstheme="minorHAnsi"/>
          <w:sz w:val="24"/>
          <w:szCs w:val="24"/>
          <w:lang w:eastAsia="pl-PL"/>
        </w:rPr>
        <w:t xml:space="preserve"> pracowników </w:t>
      </w:r>
      <w:r w:rsidR="00355845">
        <w:rPr>
          <w:rFonts w:eastAsia="Times New Roman" w:cstheme="minorHAnsi"/>
          <w:sz w:val="24"/>
          <w:szCs w:val="24"/>
          <w:lang w:eastAsia="pl-PL"/>
        </w:rPr>
        <w:t xml:space="preserve">merytorycznych </w:t>
      </w:r>
      <w:r>
        <w:rPr>
          <w:rFonts w:eastAsia="Times New Roman" w:cstheme="minorHAnsi"/>
          <w:sz w:val="24"/>
          <w:szCs w:val="24"/>
          <w:lang w:eastAsia="pl-PL"/>
        </w:rPr>
        <w:t>Urzędu Miejskiego w Brusach</w:t>
      </w:r>
      <w:r w:rsidR="00A065B0">
        <w:rPr>
          <w:rFonts w:eastAsia="Times New Roman" w:cstheme="minorHAnsi"/>
          <w:sz w:val="24"/>
          <w:szCs w:val="24"/>
          <w:lang w:eastAsia="pl-PL"/>
        </w:rPr>
        <w:t>.</w:t>
      </w:r>
    </w:p>
    <w:sectPr w:rsidR="008E1713" w:rsidRPr="00B11A81" w:rsidSect="000950C7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E8B4" w14:textId="77777777" w:rsidR="00EC3DDB" w:rsidRDefault="00EC3DDB" w:rsidP="00B317EB">
      <w:pPr>
        <w:spacing w:after="0" w:line="240" w:lineRule="auto"/>
      </w:pPr>
      <w:r>
        <w:separator/>
      </w:r>
    </w:p>
  </w:endnote>
  <w:endnote w:type="continuationSeparator" w:id="0">
    <w:p w14:paraId="24EA53C8" w14:textId="77777777" w:rsidR="00EC3DDB" w:rsidRDefault="00EC3DDB" w:rsidP="00B3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203031"/>
      <w:docPartObj>
        <w:docPartGallery w:val="Page Numbers (Bottom of Page)"/>
        <w:docPartUnique/>
      </w:docPartObj>
    </w:sdtPr>
    <w:sdtContent>
      <w:p w14:paraId="63F8E83C" w14:textId="77777777" w:rsidR="00B317EB" w:rsidRDefault="00B317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B9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EF23F2E" w14:textId="77777777" w:rsidR="00B317EB" w:rsidRDefault="00B31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996F" w14:textId="77777777" w:rsidR="00EC3DDB" w:rsidRDefault="00EC3DDB" w:rsidP="00B317EB">
      <w:pPr>
        <w:spacing w:after="0" w:line="240" w:lineRule="auto"/>
      </w:pPr>
      <w:r>
        <w:separator/>
      </w:r>
    </w:p>
  </w:footnote>
  <w:footnote w:type="continuationSeparator" w:id="0">
    <w:p w14:paraId="3705AF7E" w14:textId="77777777" w:rsidR="00EC3DDB" w:rsidRDefault="00EC3DDB" w:rsidP="00B3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65D"/>
    <w:multiLevelType w:val="hybridMultilevel"/>
    <w:tmpl w:val="8EFCF53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3450C4B"/>
    <w:multiLevelType w:val="hybridMultilevel"/>
    <w:tmpl w:val="92CC07F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3F04AA5"/>
    <w:multiLevelType w:val="hybridMultilevel"/>
    <w:tmpl w:val="CDBE7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097661">
    <w:abstractNumId w:val="3"/>
  </w:num>
  <w:num w:numId="2" w16cid:durableId="240141561">
    <w:abstractNumId w:val="2"/>
  </w:num>
  <w:num w:numId="3" w16cid:durableId="347946973">
    <w:abstractNumId w:val="0"/>
  </w:num>
  <w:num w:numId="4" w16cid:durableId="207443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0"/>
    <w:rsid w:val="00021384"/>
    <w:rsid w:val="00023C51"/>
    <w:rsid w:val="00065256"/>
    <w:rsid w:val="00085769"/>
    <w:rsid w:val="00086DA0"/>
    <w:rsid w:val="000950C7"/>
    <w:rsid w:val="000B57E4"/>
    <w:rsid w:val="000B65CB"/>
    <w:rsid w:val="000C7CA0"/>
    <w:rsid w:val="001A78FD"/>
    <w:rsid w:val="001B0EA4"/>
    <w:rsid w:val="001E0C41"/>
    <w:rsid w:val="001F64B6"/>
    <w:rsid w:val="00217F78"/>
    <w:rsid w:val="002B47D7"/>
    <w:rsid w:val="00314D00"/>
    <w:rsid w:val="00330C7E"/>
    <w:rsid w:val="00355845"/>
    <w:rsid w:val="00367E3B"/>
    <w:rsid w:val="00385C91"/>
    <w:rsid w:val="003E229C"/>
    <w:rsid w:val="004B44D9"/>
    <w:rsid w:val="004B5A2F"/>
    <w:rsid w:val="004D5DBC"/>
    <w:rsid w:val="004E7C45"/>
    <w:rsid w:val="00506EB7"/>
    <w:rsid w:val="00591BB9"/>
    <w:rsid w:val="00617FC7"/>
    <w:rsid w:val="00645429"/>
    <w:rsid w:val="006A3A5F"/>
    <w:rsid w:val="006A74F2"/>
    <w:rsid w:val="006B6763"/>
    <w:rsid w:val="00761832"/>
    <w:rsid w:val="0079730F"/>
    <w:rsid w:val="007D0A04"/>
    <w:rsid w:val="007E4F54"/>
    <w:rsid w:val="00827E18"/>
    <w:rsid w:val="00846BA2"/>
    <w:rsid w:val="00881735"/>
    <w:rsid w:val="00885940"/>
    <w:rsid w:val="008A1086"/>
    <w:rsid w:val="008E1713"/>
    <w:rsid w:val="008E69D6"/>
    <w:rsid w:val="009028C3"/>
    <w:rsid w:val="00911A63"/>
    <w:rsid w:val="00912128"/>
    <w:rsid w:val="009732F5"/>
    <w:rsid w:val="00996E94"/>
    <w:rsid w:val="009B695D"/>
    <w:rsid w:val="009C238B"/>
    <w:rsid w:val="009F73AE"/>
    <w:rsid w:val="00A02B29"/>
    <w:rsid w:val="00A065B0"/>
    <w:rsid w:val="00A45819"/>
    <w:rsid w:val="00A65D88"/>
    <w:rsid w:val="00AB6936"/>
    <w:rsid w:val="00AE710E"/>
    <w:rsid w:val="00AF1F51"/>
    <w:rsid w:val="00B11A81"/>
    <w:rsid w:val="00B317EB"/>
    <w:rsid w:val="00BE1EC8"/>
    <w:rsid w:val="00BF2125"/>
    <w:rsid w:val="00C030AC"/>
    <w:rsid w:val="00C109FD"/>
    <w:rsid w:val="00C34448"/>
    <w:rsid w:val="00C85D1F"/>
    <w:rsid w:val="00D06D33"/>
    <w:rsid w:val="00D52121"/>
    <w:rsid w:val="00D65FB6"/>
    <w:rsid w:val="00D81F94"/>
    <w:rsid w:val="00D82302"/>
    <w:rsid w:val="00D9645C"/>
    <w:rsid w:val="00DA355E"/>
    <w:rsid w:val="00DE17A8"/>
    <w:rsid w:val="00DF7DE2"/>
    <w:rsid w:val="00E01CF2"/>
    <w:rsid w:val="00E32157"/>
    <w:rsid w:val="00E9328A"/>
    <w:rsid w:val="00EC3DDB"/>
    <w:rsid w:val="00ED5CFB"/>
    <w:rsid w:val="00EE07E1"/>
    <w:rsid w:val="00EF0956"/>
    <w:rsid w:val="00F31610"/>
    <w:rsid w:val="00F3192C"/>
    <w:rsid w:val="00F83AD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E620"/>
  <w15:docId w15:val="{30484891-5191-4D87-9676-746BDF85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7EB"/>
  </w:style>
  <w:style w:type="paragraph" w:styleId="Stopka">
    <w:name w:val="footer"/>
    <w:basedOn w:val="Normalny"/>
    <w:link w:val="StopkaZnak"/>
    <w:uiPriority w:val="99"/>
    <w:unhideWhenUsed/>
    <w:rsid w:val="00B3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64C5-082D-4184-AD61-3B52EA27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KobusJoanna</dc:creator>
  <cp:lastModifiedBy>Iwona Wałdoch</cp:lastModifiedBy>
  <cp:revision>2</cp:revision>
  <cp:lastPrinted>2019-10-10T12:13:00Z</cp:lastPrinted>
  <dcterms:created xsi:type="dcterms:W3CDTF">2026-01-20T13:45:00Z</dcterms:created>
  <dcterms:modified xsi:type="dcterms:W3CDTF">2026-01-20T13:45:00Z</dcterms:modified>
</cp:coreProperties>
</file>